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77777777" w:rsidR="009A190E" w:rsidRPr="009A190E" w:rsidRDefault="009A190E" w:rsidP="00CE73C9">
      <w:pPr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65A3AEC2" w14:textId="190B4FE8" w:rsidR="009A190E" w:rsidRPr="00273F17" w:rsidRDefault="00DA7AFA" w:rsidP="009A190E">
      <w:pPr>
        <w:spacing w:after="0"/>
        <w:jc w:val="both"/>
        <w:rPr>
          <w:rFonts w:ascii="Times New Roman" w:hAnsi="Times New Roman" w:cs="Times New Roman"/>
          <w:szCs w:val="20"/>
          <w:highlight w:val="yellow"/>
        </w:rPr>
      </w:pPr>
      <w:r w:rsidRPr="00273F17">
        <w:rPr>
          <w:rFonts w:ascii="Times New Roman" w:hAnsi="Times New Roman" w:cs="Times New Roman"/>
          <w:b/>
          <w:szCs w:val="20"/>
          <w:shd w:val="clear" w:color="auto" w:fill="FFFFFF"/>
        </w:rPr>
        <w:t>АКЦІОНЕРНЕ ТОВАРИСТВО "УКРТЕЛЕКОМ"</w:t>
      </w:r>
      <w:r w:rsidR="009A190E"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>АТ "УКРТЕЛЕКОМ"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), </w:t>
      </w:r>
      <w:r w:rsidR="009A190E" w:rsidRPr="00273F17">
        <w:rPr>
          <w:rFonts w:ascii="Times New Roman" w:hAnsi="Times New Roman" w:cs="Times New Roman"/>
          <w:szCs w:val="20"/>
        </w:rPr>
        <w:t xml:space="preserve">код ЄДРПОУ </w:t>
      </w:r>
      <w:r w:rsidRPr="00273F17">
        <w:rPr>
          <w:rFonts w:ascii="Times New Roman" w:hAnsi="Times New Roman" w:cs="Times New Roman"/>
          <w:szCs w:val="20"/>
        </w:rPr>
        <w:t>21560766</w:t>
      </w:r>
    </w:p>
    <w:p w14:paraId="53744335" w14:textId="4C6D0EAB" w:rsidR="009A190E" w:rsidRPr="00273F17" w:rsidRDefault="009A190E" w:rsidP="009A190E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bookmarkStart w:id="0" w:name="_GoBack"/>
      <w:bookmarkEnd w:id="0"/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 xml:space="preserve">: </w:t>
      </w:r>
      <w:r w:rsidR="00622FEA" w:rsidRPr="00622FEA">
        <w:rPr>
          <w:rFonts w:ascii="Times New Roman" w:hAnsi="Times New Roman" w:cs="Times New Roman"/>
          <w:szCs w:val="20"/>
          <w:shd w:val="clear" w:color="auto" w:fill="FFFFFF"/>
        </w:rPr>
        <w:t>01601, Україна, місто Київ, бульвар Тараса Шевченка, будинок 18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Pr="00273F1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273F17">
        <w:rPr>
          <w:rFonts w:ascii="Times New Roman" w:hAnsi="Times New Roman" w:cs="Times New Roman"/>
          <w:szCs w:val="20"/>
        </w:rPr>
        <w:t>Тел</w:t>
      </w:r>
      <w:proofErr w:type="spellEnd"/>
      <w:r w:rsidR="00A84E3C" w:rsidRPr="00273F17">
        <w:rPr>
          <w:rFonts w:ascii="Times New Roman" w:hAnsi="Times New Roman" w:cs="Times New Roman"/>
          <w:szCs w:val="20"/>
        </w:rPr>
        <w:t xml:space="preserve"> </w:t>
      </w:r>
      <w:r w:rsidR="000D24F5" w:rsidRPr="000D24F5">
        <w:rPr>
          <w:rFonts w:ascii="Times New Roman" w:hAnsi="Times New Roman" w:cs="Times New Roman"/>
          <w:szCs w:val="20"/>
        </w:rPr>
        <w:t>+38(044)-226-25-41</w:t>
      </w:r>
      <w:r w:rsidR="000A59C8" w:rsidRPr="00273F17">
        <w:rPr>
          <w:rFonts w:ascii="Times New Roman" w:hAnsi="Times New Roman" w:cs="Times New Roman"/>
          <w:szCs w:val="20"/>
        </w:rPr>
        <w:t>,</w:t>
      </w:r>
      <w:r w:rsidRPr="00273F17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Pr="00273F17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273F17">
        <w:rPr>
          <w:rFonts w:ascii="Times New Roman" w:hAnsi="Times New Roman" w:cs="Times New Roman"/>
          <w:bCs/>
          <w:spacing w:val="-10"/>
          <w:szCs w:val="20"/>
        </w:rPr>
        <w:t>-</w:t>
      </w:r>
      <w:r w:rsidRPr="00273F17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Pr="00273F17">
        <w:rPr>
          <w:rFonts w:ascii="Times New Roman" w:hAnsi="Times New Roman" w:cs="Times New Roman"/>
          <w:bCs/>
          <w:spacing w:val="-10"/>
          <w:szCs w:val="20"/>
        </w:rPr>
        <w:t>:</w:t>
      </w:r>
      <w:r w:rsidR="00A84E3C" w:rsidRPr="00273F17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="00D41B49">
        <w:rPr>
          <w:rFonts w:ascii="Times New Roman" w:hAnsi="Times New Roman" w:cs="Times New Roman"/>
          <w:bCs/>
          <w:spacing w:val="-10"/>
          <w:szCs w:val="20"/>
          <w:lang w:val="en-US"/>
        </w:rPr>
        <w:fldChar w:fldCharType="begin"/>
      </w:r>
      <w:r w:rsidR="00D41B49" w:rsidRPr="00AC5EE4">
        <w:rPr>
          <w:rFonts w:ascii="Times New Roman" w:hAnsi="Times New Roman" w:cs="Times New Roman"/>
          <w:bCs/>
          <w:spacing w:val="-10"/>
          <w:szCs w:val="20"/>
        </w:rPr>
        <w:instrText xml:space="preserve"> </w:instrText>
      </w:r>
      <w:r w:rsidR="00D41B49">
        <w:rPr>
          <w:rFonts w:ascii="Times New Roman" w:hAnsi="Times New Roman" w:cs="Times New Roman"/>
          <w:bCs/>
          <w:spacing w:val="-10"/>
          <w:szCs w:val="20"/>
          <w:lang w:val="en-US"/>
        </w:rPr>
        <w:instrText>HYPERLINK</w:instrText>
      </w:r>
      <w:r w:rsidR="00D41B49" w:rsidRPr="00AC5EE4">
        <w:rPr>
          <w:rFonts w:ascii="Times New Roman" w:hAnsi="Times New Roman" w:cs="Times New Roman"/>
          <w:bCs/>
          <w:spacing w:val="-10"/>
          <w:szCs w:val="20"/>
        </w:rPr>
        <w:instrText xml:space="preserve"> "</w:instrText>
      </w:r>
      <w:r w:rsidR="00D41B49">
        <w:rPr>
          <w:rFonts w:ascii="Times New Roman" w:hAnsi="Times New Roman" w:cs="Times New Roman"/>
          <w:bCs/>
          <w:spacing w:val="-10"/>
          <w:szCs w:val="20"/>
          <w:lang w:val="en-US"/>
        </w:rPr>
        <w:instrText>mailto</w:instrText>
      </w:r>
      <w:r w:rsidR="00D41B49" w:rsidRPr="00AC5EE4">
        <w:rPr>
          <w:rFonts w:ascii="Times New Roman" w:hAnsi="Times New Roman" w:cs="Times New Roman"/>
          <w:bCs/>
          <w:spacing w:val="-10"/>
          <w:szCs w:val="20"/>
        </w:rPr>
        <w:instrText>:</w:instrText>
      </w:r>
      <w:r w:rsidR="00D41B49" w:rsidRPr="00622FEA">
        <w:rPr>
          <w:rFonts w:ascii="Times New Roman" w:hAnsi="Times New Roman" w:cs="Times New Roman"/>
          <w:bCs/>
          <w:spacing w:val="-10"/>
          <w:szCs w:val="20"/>
          <w:lang w:val="en-US"/>
        </w:rPr>
        <w:instrText>ukrtelecom</w:instrText>
      </w:r>
      <w:r w:rsidR="00D41B49" w:rsidRPr="00622FEA">
        <w:rPr>
          <w:rFonts w:ascii="Times New Roman" w:hAnsi="Times New Roman" w:cs="Times New Roman"/>
          <w:bCs/>
          <w:spacing w:val="-10"/>
          <w:szCs w:val="20"/>
        </w:rPr>
        <w:instrText>@</w:instrText>
      </w:r>
      <w:r w:rsidR="00D41B49" w:rsidRPr="00622FEA">
        <w:rPr>
          <w:rFonts w:ascii="Times New Roman" w:hAnsi="Times New Roman" w:cs="Times New Roman"/>
          <w:bCs/>
          <w:spacing w:val="-10"/>
          <w:szCs w:val="20"/>
          <w:lang w:val="en-US"/>
        </w:rPr>
        <w:instrText>ukrtelecom</w:instrText>
      </w:r>
      <w:r w:rsidR="00D41B49" w:rsidRPr="00622FEA">
        <w:rPr>
          <w:rFonts w:ascii="Times New Roman" w:hAnsi="Times New Roman" w:cs="Times New Roman"/>
          <w:bCs/>
          <w:spacing w:val="-10"/>
          <w:szCs w:val="20"/>
        </w:rPr>
        <w:instrText>.</w:instrText>
      </w:r>
      <w:r w:rsidR="00D41B49" w:rsidRPr="00622FEA">
        <w:rPr>
          <w:rFonts w:ascii="Times New Roman" w:hAnsi="Times New Roman" w:cs="Times New Roman"/>
          <w:bCs/>
          <w:spacing w:val="-10"/>
          <w:szCs w:val="20"/>
          <w:lang w:val="en-US"/>
        </w:rPr>
        <w:instrText>ua</w:instrText>
      </w:r>
      <w:r w:rsidR="00D41B49" w:rsidRPr="00AC5EE4">
        <w:rPr>
          <w:rFonts w:ascii="Times New Roman" w:hAnsi="Times New Roman" w:cs="Times New Roman"/>
          <w:bCs/>
          <w:spacing w:val="-10"/>
          <w:szCs w:val="20"/>
        </w:rPr>
        <w:instrText xml:space="preserve">" </w:instrText>
      </w:r>
      <w:r w:rsidR="00D41B49">
        <w:rPr>
          <w:rFonts w:ascii="Times New Roman" w:hAnsi="Times New Roman" w:cs="Times New Roman"/>
          <w:bCs/>
          <w:spacing w:val="-10"/>
          <w:szCs w:val="20"/>
          <w:lang w:val="en-US"/>
        </w:rPr>
        <w:fldChar w:fldCharType="separate"/>
      </w:r>
      <w:r w:rsidR="00D41B49" w:rsidRPr="00C91E3B">
        <w:rPr>
          <w:rStyle w:val="a6"/>
          <w:rFonts w:ascii="Times New Roman" w:hAnsi="Times New Roman" w:cs="Times New Roman"/>
          <w:bCs/>
          <w:spacing w:val="-10"/>
          <w:szCs w:val="20"/>
          <w:lang w:val="en-US"/>
        </w:rPr>
        <w:t>ukrtelecom</w:t>
      </w:r>
      <w:r w:rsidR="00D41B49" w:rsidRPr="00C91E3B">
        <w:rPr>
          <w:rStyle w:val="a6"/>
          <w:rFonts w:ascii="Times New Roman" w:hAnsi="Times New Roman" w:cs="Times New Roman"/>
          <w:bCs/>
          <w:spacing w:val="-10"/>
          <w:szCs w:val="20"/>
        </w:rPr>
        <w:t>@</w:t>
      </w:r>
      <w:r w:rsidR="00D41B49" w:rsidRPr="00C91E3B">
        <w:rPr>
          <w:rStyle w:val="a6"/>
          <w:rFonts w:ascii="Times New Roman" w:hAnsi="Times New Roman" w:cs="Times New Roman"/>
          <w:bCs/>
          <w:spacing w:val="-10"/>
          <w:szCs w:val="20"/>
          <w:lang w:val="en-US"/>
        </w:rPr>
        <w:t>ukrtelecom</w:t>
      </w:r>
      <w:r w:rsidR="00D41B49" w:rsidRPr="00C91E3B">
        <w:rPr>
          <w:rStyle w:val="a6"/>
          <w:rFonts w:ascii="Times New Roman" w:hAnsi="Times New Roman" w:cs="Times New Roman"/>
          <w:bCs/>
          <w:spacing w:val="-10"/>
          <w:szCs w:val="20"/>
        </w:rPr>
        <w:t>.</w:t>
      </w:r>
      <w:proofErr w:type="spellStart"/>
      <w:r w:rsidR="00D41B49" w:rsidRPr="00C91E3B">
        <w:rPr>
          <w:rStyle w:val="a6"/>
          <w:rFonts w:ascii="Times New Roman" w:hAnsi="Times New Roman" w:cs="Times New Roman"/>
          <w:bCs/>
          <w:spacing w:val="-10"/>
          <w:szCs w:val="20"/>
          <w:lang w:val="en-US"/>
        </w:rPr>
        <w:t>ua</w:t>
      </w:r>
      <w:proofErr w:type="spellEnd"/>
      <w:r w:rsidR="00D41B49">
        <w:rPr>
          <w:rFonts w:ascii="Times New Roman" w:hAnsi="Times New Roman" w:cs="Times New Roman"/>
          <w:bCs/>
          <w:spacing w:val="-10"/>
          <w:szCs w:val="20"/>
          <w:lang w:val="en-US"/>
        </w:rPr>
        <w:fldChar w:fldCharType="end"/>
      </w:r>
      <w:r w:rsidR="00D41B49">
        <w:rPr>
          <w:rFonts w:ascii="Times New Roman" w:hAnsi="Times New Roman" w:cs="Times New Roman"/>
          <w:szCs w:val="20"/>
          <w:shd w:val="clear" w:color="auto" w:fill="FFFFFF"/>
        </w:rPr>
        <w:t xml:space="preserve">.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Підприємство здійснює діяльність за КВЕД </w:t>
      </w:r>
      <w:r w:rsidR="00622FEA" w:rsidRPr="00622FEA">
        <w:rPr>
          <w:rFonts w:ascii="Times New Roman" w:hAnsi="Times New Roman"/>
          <w:szCs w:val="20"/>
        </w:rPr>
        <w:t>61.10</w:t>
      </w:r>
      <w:r w:rsidRPr="00273F17">
        <w:rPr>
          <w:rFonts w:ascii="Times New Roman" w:hAnsi="Times New Roman"/>
          <w:szCs w:val="20"/>
        </w:rPr>
        <w:t xml:space="preserve"> (основний) -</w:t>
      </w:r>
      <w:r w:rsidR="002A2881" w:rsidRPr="00273F17">
        <w:rPr>
          <w:rFonts w:ascii="Times New Roman" w:hAnsi="Times New Roman"/>
          <w:szCs w:val="20"/>
        </w:rPr>
        <w:t xml:space="preserve"> </w:t>
      </w:r>
      <w:r w:rsidR="00622FEA" w:rsidRPr="00622FEA">
        <w:rPr>
          <w:rFonts w:ascii="Times New Roman" w:hAnsi="Times New Roman"/>
          <w:szCs w:val="20"/>
        </w:rPr>
        <w:t xml:space="preserve">Діяльність у сфері </w:t>
      </w:r>
      <w:proofErr w:type="spellStart"/>
      <w:r w:rsidR="00622FEA" w:rsidRPr="00622FEA">
        <w:rPr>
          <w:rFonts w:ascii="Times New Roman" w:hAnsi="Times New Roman"/>
          <w:szCs w:val="20"/>
        </w:rPr>
        <w:t>проводового</w:t>
      </w:r>
      <w:proofErr w:type="spellEnd"/>
      <w:r w:rsidR="00622FEA" w:rsidRPr="00622FEA">
        <w:rPr>
          <w:rFonts w:ascii="Times New Roman" w:hAnsi="Times New Roman"/>
          <w:szCs w:val="20"/>
        </w:rPr>
        <w:t xml:space="preserve"> електрозв'язку</w:t>
      </w:r>
      <w:r w:rsidRPr="00273F17">
        <w:rPr>
          <w:rFonts w:ascii="Times New Roman" w:hAnsi="Times New Roman"/>
          <w:szCs w:val="20"/>
        </w:rPr>
        <w:t>.</w:t>
      </w:r>
    </w:p>
    <w:p w14:paraId="620530C0" w14:textId="207D9FB0" w:rsidR="00DA7AFA" w:rsidRPr="00273F17" w:rsidRDefault="00E96E4A" w:rsidP="009A190E">
      <w:pPr>
        <w:spacing w:after="0"/>
        <w:jc w:val="both"/>
        <w:rPr>
          <w:rFonts w:ascii="Times New Roman" w:hAnsi="Times New Roman" w:cs="Times New Roman"/>
          <w:szCs w:val="20"/>
          <w:shd w:val="clear" w:color="auto" w:fill="FFFFFF"/>
        </w:rPr>
      </w:pPr>
      <w:r w:rsidRPr="00E96E4A">
        <w:rPr>
          <w:rFonts w:ascii="Times New Roman" w:hAnsi="Times New Roman" w:cs="Times New Roman"/>
          <w:b/>
          <w:szCs w:val="20"/>
          <w:shd w:val="clear" w:color="auto" w:fill="FFFFFF"/>
        </w:rPr>
        <w:t>Вінницька філія АТ «УКРТЕЛЕКОМ»</w:t>
      </w:r>
      <w:r w:rsidR="009A190E"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 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Pr="00E96E4A">
        <w:rPr>
          <w:rFonts w:ascii="Times New Roman" w:hAnsi="Times New Roman" w:cs="Times New Roman"/>
          <w:szCs w:val="20"/>
          <w:shd w:val="clear" w:color="auto" w:fill="FFFFFF"/>
        </w:rPr>
        <w:t>Вінницька філія АТ «УКРТЕЛЕКОМ»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>),</w:t>
      </w:r>
      <w:r w:rsidR="009A190E"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="009A190E" w:rsidRPr="00273F17">
        <w:rPr>
          <w:rFonts w:ascii="Times New Roman" w:hAnsi="Times New Roman" w:cs="Times New Roman"/>
          <w:szCs w:val="20"/>
        </w:rPr>
        <w:t xml:space="preserve">код ЄДРПОУ </w:t>
      </w:r>
      <w:r w:rsidRPr="00E96E4A">
        <w:rPr>
          <w:rFonts w:ascii="Times New Roman" w:hAnsi="Times New Roman" w:cs="Times New Roman"/>
          <w:szCs w:val="20"/>
          <w:lang w:eastAsia="uk-UA"/>
        </w:rPr>
        <w:t>01182204</w:t>
      </w:r>
      <w:r w:rsidR="00323928">
        <w:rPr>
          <w:rFonts w:ascii="Times New Roman" w:hAnsi="Times New Roman" w:cs="Times New Roman"/>
          <w:szCs w:val="20"/>
          <w:shd w:val="clear" w:color="auto" w:fill="FFFFFF"/>
        </w:rPr>
        <w:t>.</w:t>
      </w:r>
    </w:p>
    <w:p w14:paraId="1245B2DD" w14:textId="0E11656F" w:rsidR="00D41B49" w:rsidRDefault="009A190E" w:rsidP="00CE73C9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bookmarkStart w:id="1" w:name="_Hlk105951775"/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>: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bookmarkEnd w:id="1"/>
      <w:r w:rsidR="00E96E4A" w:rsidRPr="00E96E4A">
        <w:rPr>
          <w:rFonts w:ascii="Times New Roman" w:hAnsi="Times New Roman"/>
          <w:szCs w:val="20"/>
        </w:rPr>
        <w:t>21050, Україна, Вінницька обл., місто Вінниця, вулиця Соборна, будинок 10</w:t>
      </w:r>
      <w:r w:rsidRPr="00273F17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273F17">
        <w:rPr>
          <w:rFonts w:ascii="Times New Roman" w:hAnsi="Times New Roman" w:cs="Times New Roman"/>
          <w:szCs w:val="20"/>
        </w:rPr>
        <w:t>тел</w:t>
      </w:r>
      <w:proofErr w:type="spellEnd"/>
      <w:r w:rsidRPr="00273F17">
        <w:rPr>
          <w:rFonts w:ascii="Times New Roman" w:hAnsi="Times New Roman" w:cs="Times New Roman"/>
          <w:szCs w:val="20"/>
        </w:rPr>
        <w:t>.</w:t>
      </w:r>
      <w:r w:rsidR="00A84E3C" w:rsidRPr="00273F17">
        <w:rPr>
          <w:rFonts w:ascii="Times New Roman" w:hAnsi="Times New Roman" w:cs="Times New Roman"/>
          <w:szCs w:val="20"/>
        </w:rPr>
        <w:t xml:space="preserve"> </w:t>
      </w:r>
      <w:r w:rsidR="000D24F5" w:rsidRPr="000D24F5">
        <w:rPr>
          <w:rFonts w:ascii="Times New Roman" w:hAnsi="Times New Roman" w:cs="Times New Roman"/>
          <w:szCs w:val="20"/>
        </w:rPr>
        <w:t>+380432671515</w:t>
      </w:r>
      <w:r w:rsidRPr="00273F17">
        <w:rPr>
          <w:rFonts w:ascii="Times New Roman" w:hAnsi="Times New Roman" w:cs="Times New Roman"/>
          <w:szCs w:val="20"/>
        </w:rPr>
        <w:t>;</w:t>
      </w:r>
      <w:r w:rsidRPr="00273F17">
        <w:rPr>
          <w:rFonts w:ascii="Times New Roman" w:hAnsi="Times New Roman" w:cs="Times New Roman"/>
          <w:bCs/>
          <w:spacing w:val="-10"/>
          <w:szCs w:val="20"/>
        </w:rPr>
        <w:t xml:space="preserve">  </w:t>
      </w:r>
      <w:r w:rsidRPr="00273F17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273F17">
        <w:rPr>
          <w:rFonts w:ascii="Times New Roman" w:hAnsi="Times New Roman" w:cs="Times New Roman"/>
          <w:bCs/>
          <w:spacing w:val="-10"/>
          <w:szCs w:val="20"/>
        </w:rPr>
        <w:t>-</w:t>
      </w:r>
      <w:r w:rsidRPr="00273F17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="002916CF" w:rsidRPr="00273F17">
        <w:rPr>
          <w:rFonts w:ascii="Times New Roman" w:hAnsi="Times New Roman" w:cs="Times New Roman"/>
          <w:bCs/>
          <w:spacing w:val="-10"/>
          <w:szCs w:val="20"/>
        </w:rPr>
        <w:t xml:space="preserve">: </w:t>
      </w:r>
      <w:hyperlink r:id="rId5" w:history="1">
        <w:r w:rsidR="00D41B49" w:rsidRPr="00C91E3B">
          <w:rPr>
            <w:rStyle w:val="a6"/>
            <w:rFonts w:ascii="Times New Roman" w:hAnsi="Times New Roman" w:cs="Times New Roman"/>
            <w:bCs/>
            <w:spacing w:val="-10"/>
            <w:szCs w:val="20"/>
          </w:rPr>
          <w:t>ukrtelecom@ukrtelecom.ua</w:t>
        </w:r>
      </w:hyperlink>
      <w:r w:rsidR="00D41B49">
        <w:rPr>
          <w:rFonts w:ascii="Times New Roman" w:hAnsi="Times New Roman" w:cs="Times New Roman"/>
          <w:bCs/>
          <w:spacing w:val="-10"/>
          <w:szCs w:val="20"/>
        </w:rPr>
        <w:t xml:space="preserve">. </w:t>
      </w:r>
      <w:r w:rsidR="00176888" w:rsidRPr="00273F17">
        <w:rPr>
          <w:rFonts w:ascii="Times New Roman" w:hAnsi="Times New Roman"/>
          <w:szCs w:val="20"/>
        </w:rPr>
        <w:t xml:space="preserve"> </w:t>
      </w:r>
      <w:r w:rsidR="00D41B49" w:rsidRPr="00D41B49">
        <w:rPr>
          <w:rFonts w:ascii="Times New Roman" w:hAnsi="Times New Roman"/>
          <w:szCs w:val="20"/>
        </w:rPr>
        <w:t xml:space="preserve">Підприємство здійснює діяльність за КВЕД 61.10 (основний) - Діяльність у сфері </w:t>
      </w:r>
      <w:proofErr w:type="spellStart"/>
      <w:r w:rsidR="00D41B49" w:rsidRPr="00D41B49">
        <w:rPr>
          <w:rFonts w:ascii="Times New Roman" w:hAnsi="Times New Roman"/>
          <w:szCs w:val="20"/>
        </w:rPr>
        <w:t>проводового</w:t>
      </w:r>
      <w:proofErr w:type="spellEnd"/>
      <w:r w:rsidR="00D41B49" w:rsidRPr="00D41B49">
        <w:rPr>
          <w:rFonts w:ascii="Times New Roman" w:hAnsi="Times New Roman"/>
          <w:szCs w:val="20"/>
        </w:rPr>
        <w:t xml:space="preserve"> електрозв'язку.</w:t>
      </w:r>
    </w:p>
    <w:p w14:paraId="3D1CE495" w14:textId="16EB77B8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Мета отримання дозволу</w:t>
      </w:r>
      <w:r w:rsidRPr="00273F17">
        <w:rPr>
          <w:rFonts w:ascii="Times New Roman" w:hAnsi="Times New Roman" w:cs="Times New Roman"/>
          <w:szCs w:val="24"/>
        </w:rPr>
        <w:t xml:space="preserve"> - </w:t>
      </w:r>
      <w:r w:rsidR="00D0364D" w:rsidRPr="00273F17">
        <w:rPr>
          <w:rFonts w:ascii="Times New Roman" w:hAnsi="Times New Roman" w:cs="Times New Roman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273F17" w:rsidRDefault="00893C0B" w:rsidP="00893C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D24F5">
        <w:rPr>
          <w:rFonts w:ascii="Times New Roman" w:hAnsi="Times New Roman" w:cs="Times New Roman"/>
          <w:b/>
          <w:szCs w:val="24"/>
        </w:rPr>
        <w:t>Відомост</w:t>
      </w:r>
      <w:r w:rsidRPr="000D24F5">
        <w:rPr>
          <w:rFonts w:ascii="Times New Roman" w:hAnsi="Times New Roman" w:cs="Times New Roman"/>
          <w:b/>
          <w:szCs w:val="24"/>
        </w:rPr>
        <w:t>і про наявність висновку з ОВД</w:t>
      </w:r>
      <w:r>
        <w:rPr>
          <w:rFonts w:ascii="Times New Roman" w:hAnsi="Times New Roman" w:cs="Times New Roman"/>
          <w:szCs w:val="24"/>
        </w:rPr>
        <w:t xml:space="preserve">: </w:t>
      </w:r>
      <w:r w:rsidRPr="00893C0B">
        <w:rPr>
          <w:rFonts w:ascii="Times New Roman" w:hAnsi="Times New Roman" w:cs="Times New Roman"/>
          <w:szCs w:val="24"/>
        </w:rPr>
        <w:t>Згідно ст. 3 ЗУ “Про оцінку впливу на довкілля”, пі</w:t>
      </w:r>
      <w:r>
        <w:rPr>
          <w:rFonts w:ascii="Times New Roman" w:hAnsi="Times New Roman" w:cs="Times New Roman"/>
          <w:szCs w:val="24"/>
        </w:rPr>
        <w:t xml:space="preserve">дприємство не підлягає </w:t>
      </w:r>
      <w:r w:rsidRPr="00893C0B">
        <w:rPr>
          <w:rFonts w:ascii="Times New Roman" w:hAnsi="Times New Roman" w:cs="Times New Roman"/>
          <w:szCs w:val="24"/>
        </w:rPr>
        <w:t>оцінці впливу на довкілля</w:t>
      </w:r>
      <w:r>
        <w:rPr>
          <w:rFonts w:ascii="Times New Roman" w:hAnsi="Times New Roman" w:cs="Times New Roman"/>
          <w:szCs w:val="24"/>
        </w:rPr>
        <w:t>.</w:t>
      </w:r>
    </w:p>
    <w:p w14:paraId="39AE878E" w14:textId="3253A1F1" w:rsidR="00CA5DD5" w:rsidRPr="00273F1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bookmarkStart w:id="2" w:name="_Hlk134970495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Фактична адреса </w:t>
      </w:r>
      <w:r w:rsidR="00B813ED" w:rsidRPr="00273F17">
        <w:rPr>
          <w:rFonts w:ascii="Times New Roman" w:hAnsi="Times New Roman"/>
          <w:b/>
          <w:szCs w:val="20"/>
          <w:shd w:val="clear" w:color="auto" w:fill="FFFFFF"/>
          <w:lang w:val="ru-RU"/>
        </w:rPr>
        <w:t>промислового</w:t>
      </w:r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 майданчика: </w:t>
      </w:r>
      <w:r w:rsidR="0079021F" w:rsidRPr="00273F17">
        <w:rPr>
          <w:rFonts w:ascii="Times New Roman" w:hAnsi="Times New Roman" w:cstheme="minorBidi"/>
          <w:b/>
          <w:szCs w:val="20"/>
        </w:rPr>
        <w:t xml:space="preserve">Вінницька обл., </w:t>
      </w:r>
      <w:r w:rsidR="001D5DB7">
        <w:rPr>
          <w:rFonts w:ascii="Times New Roman" w:hAnsi="Times New Roman" w:cstheme="minorBidi"/>
          <w:b/>
          <w:szCs w:val="20"/>
        </w:rPr>
        <w:t xml:space="preserve">Вінницький </w:t>
      </w:r>
      <w:r w:rsidR="004F795F" w:rsidRPr="00273F17">
        <w:rPr>
          <w:rFonts w:ascii="Times New Roman" w:hAnsi="Times New Roman" w:cstheme="minorBidi"/>
          <w:b/>
          <w:szCs w:val="20"/>
        </w:rPr>
        <w:t xml:space="preserve"> р-н, м. </w:t>
      </w:r>
      <w:r w:rsidR="001D5DB7">
        <w:rPr>
          <w:rFonts w:ascii="Times New Roman" w:hAnsi="Times New Roman" w:cstheme="minorBidi"/>
          <w:b/>
          <w:szCs w:val="20"/>
        </w:rPr>
        <w:t>Немирів</w:t>
      </w:r>
      <w:r w:rsidR="0079021F" w:rsidRPr="00273F17">
        <w:rPr>
          <w:rFonts w:ascii="Times New Roman" w:hAnsi="Times New Roman" w:cstheme="minorBidi"/>
          <w:b/>
          <w:szCs w:val="20"/>
        </w:rPr>
        <w:t xml:space="preserve">, </w:t>
      </w:r>
      <w:r w:rsidR="001D5DB7">
        <w:rPr>
          <w:rFonts w:ascii="Times New Roman" w:hAnsi="Times New Roman" w:cstheme="minorBidi"/>
          <w:b/>
          <w:szCs w:val="20"/>
        </w:rPr>
        <w:t xml:space="preserve">вул. Костельна, 20. </w:t>
      </w:r>
      <w:r w:rsidRPr="00273F17">
        <w:rPr>
          <w:rFonts w:ascii="Times New Roman" w:hAnsi="Times New Roman"/>
          <w:szCs w:val="20"/>
        </w:rPr>
        <w:t xml:space="preserve">На виробничому майданчику знаходиться </w:t>
      </w:r>
      <w:r w:rsidR="001D5DB7">
        <w:rPr>
          <w:rFonts w:ascii="Times New Roman" w:hAnsi="Times New Roman"/>
          <w:szCs w:val="20"/>
        </w:rPr>
        <w:t xml:space="preserve">котельня, </w:t>
      </w:r>
      <w:r w:rsidR="00893C0B">
        <w:rPr>
          <w:rFonts w:ascii="Times New Roman" w:hAnsi="Times New Roman"/>
          <w:szCs w:val="20"/>
        </w:rPr>
        <w:t xml:space="preserve">котел №1 </w:t>
      </w:r>
      <w:proofErr w:type="spellStart"/>
      <w:r w:rsidR="00893C0B" w:rsidRPr="00893C0B">
        <w:rPr>
          <w:rFonts w:ascii="Times New Roman" w:hAnsi="Times New Roman"/>
          <w:szCs w:val="20"/>
        </w:rPr>
        <w:t>Viessmann</w:t>
      </w:r>
      <w:proofErr w:type="spellEnd"/>
      <w:r w:rsidR="00893C0B" w:rsidRPr="00893C0B">
        <w:rPr>
          <w:rFonts w:ascii="Times New Roman" w:hAnsi="Times New Roman"/>
          <w:szCs w:val="20"/>
        </w:rPr>
        <w:t xml:space="preserve"> 60 кВт</w:t>
      </w:r>
      <w:r w:rsidR="00893C0B">
        <w:rPr>
          <w:rFonts w:ascii="Times New Roman" w:hAnsi="Times New Roman"/>
          <w:szCs w:val="20"/>
        </w:rPr>
        <w:t xml:space="preserve">, котел №2 </w:t>
      </w:r>
      <w:proofErr w:type="spellStart"/>
      <w:r w:rsidR="00893C0B" w:rsidRPr="00893C0B">
        <w:rPr>
          <w:rFonts w:ascii="Times New Roman" w:hAnsi="Times New Roman"/>
          <w:szCs w:val="20"/>
        </w:rPr>
        <w:t>Viessmann</w:t>
      </w:r>
      <w:proofErr w:type="spellEnd"/>
      <w:r w:rsidR="00893C0B" w:rsidRPr="00893C0B">
        <w:rPr>
          <w:rFonts w:ascii="Times New Roman" w:hAnsi="Times New Roman"/>
          <w:szCs w:val="20"/>
        </w:rPr>
        <w:t xml:space="preserve"> 60 кВт (резервний)</w:t>
      </w:r>
      <w:r w:rsidR="00893C0B">
        <w:rPr>
          <w:rFonts w:ascii="Times New Roman" w:hAnsi="Times New Roman"/>
          <w:szCs w:val="20"/>
        </w:rPr>
        <w:t xml:space="preserve">, паливом яких є природний газ. Та два </w:t>
      </w:r>
      <w:proofErr w:type="spellStart"/>
      <w:r w:rsidR="00893C0B">
        <w:rPr>
          <w:rFonts w:ascii="Times New Roman" w:hAnsi="Times New Roman"/>
          <w:szCs w:val="20"/>
        </w:rPr>
        <w:t>дизельгенератора</w:t>
      </w:r>
      <w:proofErr w:type="spellEnd"/>
      <w:r w:rsidR="00893C0B">
        <w:rPr>
          <w:rFonts w:ascii="Times New Roman" w:hAnsi="Times New Roman"/>
          <w:szCs w:val="20"/>
        </w:rPr>
        <w:t xml:space="preserve"> </w:t>
      </w:r>
      <w:r w:rsidR="00893C0B" w:rsidRPr="00893C0B">
        <w:rPr>
          <w:rFonts w:ascii="Times New Roman" w:hAnsi="Times New Roman"/>
          <w:szCs w:val="20"/>
        </w:rPr>
        <w:t>MALCOMSON ML220-B3</w:t>
      </w:r>
      <w:r w:rsidR="00893C0B">
        <w:rPr>
          <w:rFonts w:ascii="Times New Roman" w:hAnsi="Times New Roman"/>
          <w:szCs w:val="20"/>
        </w:rPr>
        <w:t>.</w:t>
      </w:r>
      <w:r w:rsidRPr="00273F17">
        <w:rPr>
          <w:rFonts w:ascii="Times New Roman" w:hAnsi="Times New Roman"/>
          <w:szCs w:val="20"/>
        </w:rPr>
        <w:t xml:space="preserve"> </w:t>
      </w:r>
      <w:bookmarkEnd w:id="2"/>
      <w:r w:rsidRPr="00273F17">
        <w:rPr>
          <w:rFonts w:ascii="Times New Roman" w:hAnsi="Times New Roman"/>
          <w:szCs w:val="20"/>
        </w:rPr>
        <w:t>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273F17">
        <w:rPr>
          <w:rFonts w:ascii="Times New Roman" w:hAnsi="Times New Roman"/>
          <w:szCs w:val="20"/>
          <w:vertAlign w:val="subscript"/>
        </w:rPr>
        <w:t>2</w:t>
      </w:r>
      <w:r w:rsidRPr="00273F17">
        <w:rPr>
          <w:rFonts w:ascii="Times New Roman" w:hAnsi="Times New Roman"/>
          <w:szCs w:val="20"/>
        </w:rPr>
        <w:t>]) –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="00E760A3">
        <w:rPr>
          <w:rFonts w:ascii="Times New Roman" w:hAnsi="Times New Roman"/>
          <w:szCs w:val="20"/>
        </w:rPr>
        <w:t>0,093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оксид вуглецю – </w:t>
      </w:r>
      <w:r w:rsidR="00E760A3">
        <w:rPr>
          <w:rFonts w:ascii="Times New Roman" w:hAnsi="Times New Roman"/>
          <w:szCs w:val="20"/>
        </w:rPr>
        <w:t>1,009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 сірки </w:t>
      </w:r>
      <w:r w:rsidR="0079021F" w:rsidRPr="00273F17">
        <w:rPr>
          <w:rFonts w:ascii="Times New Roman" w:hAnsi="Times New Roman"/>
          <w:szCs w:val="20"/>
        </w:rPr>
        <w:t>діоксид</w:t>
      </w:r>
      <w:r w:rsidRPr="00273F17">
        <w:rPr>
          <w:rFonts w:ascii="Times New Roman" w:hAnsi="Times New Roman"/>
          <w:szCs w:val="20"/>
        </w:rPr>
        <w:t xml:space="preserve"> –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="00E760A3">
        <w:rPr>
          <w:rFonts w:ascii="Times New Roman" w:hAnsi="Times New Roman"/>
          <w:szCs w:val="20"/>
        </w:rPr>
        <w:t>0,013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>т/рік, азоту(1) оксид (N</w:t>
      </w:r>
      <w:r w:rsidRPr="00273F17">
        <w:rPr>
          <w:rFonts w:ascii="Times New Roman" w:hAnsi="Times New Roman"/>
          <w:szCs w:val="20"/>
          <w:vertAlign w:val="subscript"/>
        </w:rPr>
        <w:t>2</w:t>
      </w:r>
      <w:r w:rsidRPr="00273F17">
        <w:rPr>
          <w:rFonts w:ascii="Times New Roman" w:hAnsi="Times New Roman"/>
          <w:szCs w:val="20"/>
        </w:rPr>
        <w:t xml:space="preserve">O) – </w:t>
      </w:r>
      <w:r w:rsidR="00E760A3">
        <w:rPr>
          <w:rFonts w:ascii="Times New Roman" w:hAnsi="Times New Roman"/>
          <w:szCs w:val="20"/>
        </w:rPr>
        <w:t>0,004</w:t>
      </w:r>
      <w:r w:rsidRPr="00273F17">
        <w:rPr>
          <w:rFonts w:ascii="Times New Roman" w:hAnsi="Times New Roman"/>
          <w:szCs w:val="20"/>
        </w:rPr>
        <w:t xml:space="preserve">‬ т/рік, метан – </w:t>
      </w:r>
      <w:r w:rsidR="00E760A3">
        <w:rPr>
          <w:rFonts w:ascii="Times New Roman" w:hAnsi="Times New Roman"/>
          <w:szCs w:val="20"/>
        </w:rPr>
        <w:t>0,004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вуглецю діоксид </w:t>
      </w:r>
      <w:r w:rsidR="00E760A3">
        <w:rPr>
          <w:rFonts w:ascii="Times New Roman" w:hAnsi="Times New Roman"/>
          <w:szCs w:val="20"/>
        </w:rPr>
        <w:t>–</w:t>
      </w:r>
      <w:r w:rsidRPr="00273F17">
        <w:rPr>
          <w:rFonts w:ascii="Times New Roman" w:hAnsi="Times New Roman"/>
          <w:szCs w:val="20"/>
        </w:rPr>
        <w:t xml:space="preserve"> </w:t>
      </w:r>
      <w:r w:rsidR="00E760A3">
        <w:rPr>
          <w:rFonts w:ascii="Times New Roman" w:hAnsi="Times New Roman"/>
          <w:szCs w:val="20"/>
        </w:rPr>
        <w:t>126,9203</w:t>
      </w:r>
      <w:r w:rsidR="0079021F" w:rsidRPr="00273F17">
        <w:rPr>
          <w:rFonts w:ascii="Times New Roman" w:hAnsi="Times New Roman"/>
          <w:iCs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речовини у вигляді суспендованих твердих частинок – </w:t>
      </w:r>
      <w:r w:rsidR="00E760A3">
        <w:rPr>
          <w:rFonts w:ascii="Times New Roman" w:hAnsi="Times New Roman"/>
          <w:szCs w:val="20"/>
        </w:rPr>
        <w:t>0,0101</w:t>
      </w:r>
      <w:r w:rsidRPr="00273F17">
        <w:rPr>
          <w:rFonts w:ascii="Times New Roman" w:hAnsi="Times New Roman"/>
          <w:szCs w:val="20"/>
        </w:rPr>
        <w:t xml:space="preserve"> т/рік, НМЛОС –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="00E760A3">
        <w:rPr>
          <w:rFonts w:ascii="Times New Roman" w:hAnsi="Times New Roman"/>
          <w:szCs w:val="20"/>
        </w:rPr>
        <w:t>0,061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>т/рік</w:t>
      </w:r>
      <w:r w:rsidR="00F7215B">
        <w:rPr>
          <w:rFonts w:ascii="Times New Roman" w:hAnsi="Times New Roman"/>
          <w:szCs w:val="20"/>
        </w:rPr>
        <w:t>.</w:t>
      </w:r>
    </w:p>
    <w:p w14:paraId="323F6B74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273F17">
        <w:rPr>
          <w:rFonts w:ascii="Times New Roman" w:hAnsi="Times New Roman" w:cs="Times New Roman"/>
          <w:szCs w:val="24"/>
        </w:rPr>
        <w:t xml:space="preserve">–  </w:t>
      </w:r>
      <w:r w:rsidR="003710EE" w:rsidRPr="00273F17">
        <w:rPr>
          <w:rFonts w:ascii="Times New Roman" w:hAnsi="Times New Roman" w:cs="Times New Roman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Pr="00273F17">
        <w:rPr>
          <w:rFonts w:ascii="Times New Roman" w:hAnsi="Times New Roman" w:cs="Times New Roman"/>
          <w:szCs w:val="24"/>
        </w:rPr>
        <w:t xml:space="preserve"> – </w:t>
      </w:r>
      <w:r w:rsidR="003710EE" w:rsidRPr="00273F17">
        <w:rPr>
          <w:rFonts w:ascii="Times New Roman" w:hAnsi="Times New Roman" w:cs="Times New Roman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Pr="00273F17"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56000D4A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Pr="00273F17"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273F17">
        <w:rPr>
          <w:rFonts w:ascii="Times New Roman" w:hAnsi="Times New Roman" w:cs="Times New Roman"/>
          <w:szCs w:val="24"/>
        </w:rPr>
        <w:t xml:space="preserve"> – Вінницька ОВА</w:t>
      </w:r>
      <w:r w:rsidR="004160F9" w:rsidRPr="00273F17">
        <w:rPr>
          <w:rFonts w:ascii="Times New Roman" w:hAnsi="Times New Roman" w:cs="Times New Roman"/>
          <w:szCs w:val="24"/>
        </w:rPr>
        <w:t xml:space="preserve"> за адресою </w:t>
      </w:r>
      <w:r w:rsidRPr="00273F17">
        <w:rPr>
          <w:rFonts w:ascii="Times New Roman" w:hAnsi="Times New Roman" w:cs="Times New Roman"/>
          <w:szCs w:val="24"/>
        </w:rPr>
        <w:t>Вінницька обл., м. Вінниця, вул. Соборна, 70,</w:t>
      </w:r>
      <w:r w:rsidR="004160F9" w:rsidRPr="00273F17">
        <w:rPr>
          <w:rFonts w:ascii="Times New Roman" w:hAnsi="Times New Roman" w:cs="Times New Roman"/>
          <w:szCs w:val="24"/>
        </w:rPr>
        <w:t xml:space="preserve"> тел. (0432) 32-25-35, 32-35-35, email: oda@vin.gov.ua</w:t>
      </w:r>
    </w:p>
    <w:p w14:paraId="43DE8737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 w:rsidRPr="00273F17"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sectPr w:rsidR="00EE3EB5" w:rsidRPr="002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47227"/>
    <w:rsid w:val="00060359"/>
    <w:rsid w:val="00076FE9"/>
    <w:rsid w:val="00093139"/>
    <w:rsid w:val="0009401F"/>
    <w:rsid w:val="000A59C8"/>
    <w:rsid w:val="000D24F5"/>
    <w:rsid w:val="000E6EFA"/>
    <w:rsid w:val="00131C7A"/>
    <w:rsid w:val="00131F50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916CF"/>
    <w:rsid w:val="002A2881"/>
    <w:rsid w:val="002A65F4"/>
    <w:rsid w:val="002B7732"/>
    <w:rsid w:val="002D43ED"/>
    <w:rsid w:val="00301246"/>
    <w:rsid w:val="00323928"/>
    <w:rsid w:val="00335212"/>
    <w:rsid w:val="00335382"/>
    <w:rsid w:val="00340D2D"/>
    <w:rsid w:val="003710EE"/>
    <w:rsid w:val="003A751D"/>
    <w:rsid w:val="003B035E"/>
    <w:rsid w:val="003C4195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A2C78"/>
    <w:rsid w:val="005F1A71"/>
    <w:rsid w:val="00601384"/>
    <w:rsid w:val="006076FC"/>
    <w:rsid w:val="00622FEA"/>
    <w:rsid w:val="00670611"/>
    <w:rsid w:val="00685CBC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93C0B"/>
    <w:rsid w:val="008B669A"/>
    <w:rsid w:val="0090731B"/>
    <w:rsid w:val="009A190E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B00AA2"/>
    <w:rsid w:val="00B21C6B"/>
    <w:rsid w:val="00B46EC8"/>
    <w:rsid w:val="00B813ED"/>
    <w:rsid w:val="00C10FDF"/>
    <w:rsid w:val="00C138A9"/>
    <w:rsid w:val="00C16653"/>
    <w:rsid w:val="00C55D7F"/>
    <w:rsid w:val="00CA5DD5"/>
    <w:rsid w:val="00CE73C9"/>
    <w:rsid w:val="00D0364D"/>
    <w:rsid w:val="00D41B49"/>
    <w:rsid w:val="00D42006"/>
    <w:rsid w:val="00D46C51"/>
    <w:rsid w:val="00D74ABA"/>
    <w:rsid w:val="00DA3D44"/>
    <w:rsid w:val="00DA7AFA"/>
    <w:rsid w:val="00DD335B"/>
    <w:rsid w:val="00DF6556"/>
    <w:rsid w:val="00E223E9"/>
    <w:rsid w:val="00E3041F"/>
    <w:rsid w:val="00E760A3"/>
    <w:rsid w:val="00E96E4A"/>
    <w:rsid w:val="00EE3EB5"/>
    <w:rsid w:val="00F0168D"/>
    <w:rsid w:val="00F03772"/>
    <w:rsid w:val="00F10DE2"/>
    <w:rsid w:val="00F407A5"/>
    <w:rsid w:val="00F7215B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rtelecom@ukrtele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2048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16</cp:revision>
  <cp:lastPrinted>2024-10-23T06:38:00Z</cp:lastPrinted>
  <dcterms:created xsi:type="dcterms:W3CDTF">2025-06-10T08:26:00Z</dcterms:created>
  <dcterms:modified xsi:type="dcterms:W3CDTF">2025-10-14T09:37:00Z</dcterms:modified>
</cp:coreProperties>
</file>